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20"/>
      </w:tblGrid>
      <w:tr w:rsidR="001141D6" w:rsidRPr="002C0EFE" w:rsidTr="00C43547">
        <w:trPr>
          <w:trHeight w:val="1411"/>
        </w:trPr>
        <w:tc>
          <w:tcPr>
            <w:tcW w:w="3330" w:type="dxa"/>
          </w:tcPr>
          <w:p w:rsidR="001141D6" w:rsidRPr="002C0EFE" w:rsidRDefault="001141D6" w:rsidP="00C43547">
            <w:pPr>
              <w:jc w:val="center"/>
              <w:rPr>
                <w:b/>
                <w:szCs w:val="28"/>
                <w:lang w:val="nl-NL"/>
              </w:rPr>
            </w:pPr>
            <w:r w:rsidRPr="002C0EFE">
              <w:rPr>
                <w:b/>
                <w:szCs w:val="28"/>
              </w:rPr>
              <w:t>HỘI</w:t>
            </w:r>
            <w:r w:rsidRPr="002C0EFE">
              <w:rPr>
                <w:b/>
                <w:szCs w:val="28"/>
                <w:lang w:val="nl-NL"/>
              </w:rPr>
              <w:t xml:space="preserve"> ĐỒNG NHÂN DÂN</w:t>
            </w:r>
          </w:p>
          <w:p w:rsidR="001141D6" w:rsidRPr="002C0EFE" w:rsidRDefault="001141D6" w:rsidP="00C43547">
            <w:pPr>
              <w:pStyle w:val="Heading2"/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2C0EFE">
              <w:rPr>
                <w:rFonts w:ascii="Times New Roman" w:hAnsi="Times New Roman"/>
                <w:sz w:val="26"/>
                <w:szCs w:val="28"/>
                <w:lang w:val="nl-NL"/>
              </w:rPr>
              <w:t>HUYỆN NÚI THÀNH</w:t>
            </w:r>
          </w:p>
          <w:p w:rsidR="001141D6" w:rsidRPr="002C0EFE" w:rsidRDefault="001141D6" w:rsidP="00C43547">
            <w:pPr>
              <w:rPr>
                <w:b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31750</wp:posOffset>
                      </wp:positionV>
                      <wp:extent cx="982980" cy="0"/>
                      <wp:effectExtent l="12065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2.5pt" to="117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O6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MVkuoI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"/>
                  </w:pict>
                </mc:Fallback>
              </mc:AlternateContent>
            </w:r>
          </w:p>
          <w:p w:rsidR="001141D6" w:rsidRPr="002C0EFE" w:rsidRDefault="001141D6" w:rsidP="00C43547">
            <w:pPr>
              <w:spacing w:line="192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</w:tcPr>
          <w:p w:rsidR="001141D6" w:rsidRPr="002C0EFE" w:rsidRDefault="001141D6" w:rsidP="00C43547">
            <w:pPr>
              <w:rPr>
                <w:b/>
                <w:szCs w:val="28"/>
                <w:lang w:val="nl-NL"/>
              </w:rPr>
            </w:pPr>
            <w:r w:rsidRPr="002C0EFE">
              <w:rPr>
                <w:b/>
                <w:szCs w:val="28"/>
                <w:lang w:val="nl-NL"/>
              </w:rPr>
              <w:t>CỘNG HOÀ XÃ HỘI CHỦ NGHĨA VIỆT NAM</w:t>
            </w:r>
          </w:p>
          <w:p w:rsidR="001141D6" w:rsidRPr="002C0EFE" w:rsidRDefault="001141D6" w:rsidP="00C43547">
            <w:pPr>
              <w:pStyle w:val="Heading4"/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2C0EFE">
              <w:rPr>
                <w:rFonts w:ascii="Times New Roman" w:hAnsi="Times New Roman"/>
                <w:szCs w:val="28"/>
                <w:lang w:val="nl-NL"/>
              </w:rPr>
              <w:t xml:space="preserve">                 Độc lập - Tự do - Hạnh phúc</w:t>
            </w:r>
          </w:p>
          <w:p w:rsidR="001141D6" w:rsidRPr="002C0EFE" w:rsidRDefault="001141D6" w:rsidP="00C43547">
            <w:pPr>
              <w:pStyle w:val="Heading4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-6350</wp:posOffset>
                      </wp:positionV>
                      <wp:extent cx="2057400" cy="0"/>
                      <wp:effectExtent l="13335" t="5715" r="571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pt,-.5pt" to="225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NCwzzbcAAAACQEAAA8AAAAAAAAAAAAAAAAAdwQAAGRycy9kb3ducmV2LnhtbFBL&#10;BQYAAAAABAAEAPMAAACABQAAAAA=&#10;"/>
                  </w:pict>
                </mc:Fallback>
              </mc:AlternateContent>
            </w:r>
          </w:p>
          <w:p w:rsidR="001141D6" w:rsidRPr="002C0EFE" w:rsidRDefault="001141D6" w:rsidP="0099744C">
            <w:pPr>
              <w:pStyle w:val="Heading3"/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2C0EFE">
              <w:rPr>
                <w:rFonts w:ascii="Times New Roman" w:hAnsi="Times New Roman"/>
                <w:szCs w:val="28"/>
                <w:lang w:val="nl-NL"/>
              </w:rPr>
              <w:t xml:space="preserve">           Núi Thành, ngày </w:t>
            </w:r>
            <w:r w:rsidR="0099744C">
              <w:rPr>
                <w:rFonts w:ascii="Times New Roman" w:hAnsi="Times New Roman"/>
                <w:szCs w:val="28"/>
                <w:lang w:val="nl-NL"/>
              </w:rPr>
              <w:t xml:space="preserve">26 </w:t>
            </w:r>
            <w:r w:rsidRPr="002C0EFE">
              <w:rPr>
                <w:rFonts w:ascii="Times New Roman" w:hAnsi="Times New Roman"/>
                <w:szCs w:val="28"/>
                <w:lang w:val="nl-NL"/>
              </w:rPr>
              <w:t xml:space="preserve"> tháng </w:t>
            </w:r>
            <w:r w:rsidR="00F45BB6">
              <w:rPr>
                <w:rFonts w:ascii="Times New Roman" w:hAnsi="Times New Roman"/>
                <w:szCs w:val="28"/>
                <w:lang w:val="nl-NL"/>
              </w:rPr>
              <w:t>10</w:t>
            </w:r>
            <w:r w:rsidRPr="002C0EFE">
              <w:rPr>
                <w:rFonts w:ascii="Times New Roman" w:hAnsi="Times New Roman"/>
                <w:szCs w:val="28"/>
                <w:lang w:val="nl-NL"/>
              </w:rPr>
              <w:t xml:space="preserve"> năm 202</w:t>
            </w:r>
            <w:r>
              <w:rPr>
                <w:rFonts w:ascii="Times New Roman" w:hAnsi="Times New Roman"/>
                <w:szCs w:val="28"/>
                <w:lang w:val="nl-NL"/>
              </w:rPr>
              <w:t>2</w:t>
            </w:r>
          </w:p>
        </w:tc>
      </w:tr>
    </w:tbl>
    <w:p w:rsidR="001141D6" w:rsidRPr="002C0EFE" w:rsidRDefault="001141D6" w:rsidP="001141D6">
      <w:pPr>
        <w:jc w:val="center"/>
        <w:rPr>
          <w:sz w:val="28"/>
          <w:szCs w:val="28"/>
          <w:lang w:val="nl-NL"/>
        </w:rPr>
      </w:pPr>
      <w:r>
        <w:rPr>
          <w:sz w:val="2"/>
          <w:szCs w:val="28"/>
          <w:lang w:val="nl-NL"/>
        </w:rPr>
        <w:t>[[</w:t>
      </w:r>
      <w:r w:rsidRPr="002C0EFE">
        <w:rPr>
          <w:sz w:val="28"/>
          <w:szCs w:val="28"/>
          <w:lang w:val="nl-NL"/>
        </w:rPr>
        <w:t xml:space="preserve">  </w:t>
      </w:r>
    </w:p>
    <w:p w:rsidR="001141D6" w:rsidRPr="002C0EFE" w:rsidRDefault="00D372FA" w:rsidP="001141D6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DỰ KIẾN CHƯƠNG TRÌNH </w:t>
      </w:r>
      <w:r w:rsidR="001141D6" w:rsidRPr="002C0EFE">
        <w:rPr>
          <w:b/>
          <w:sz w:val="28"/>
          <w:szCs w:val="28"/>
          <w:lang w:val="nl-NL"/>
        </w:rPr>
        <w:t xml:space="preserve">KỲ HỌP THỨ </w:t>
      </w:r>
      <w:r w:rsidR="001141D6">
        <w:rPr>
          <w:b/>
          <w:sz w:val="28"/>
          <w:szCs w:val="28"/>
          <w:lang w:val="nl-NL"/>
        </w:rPr>
        <w:t>0</w:t>
      </w:r>
      <w:r w:rsidR="00F45BB6">
        <w:rPr>
          <w:b/>
          <w:sz w:val="28"/>
          <w:szCs w:val="28"/>
          <w:lang w:val="nl-NL"/>
        </w:rPr>
        <w:t>8</w:t>
      </w:r>
      <w:r w:rsidR="001141D6" w:rsidRPr="002C0EFE">
        <w:rPr>
          <w:b/>
          <w:sz w:val="28"/>
          <w:szCs w:val="28"/>
          <w:lang w:val="nl-NL"/>
        </w:rPr>
        <w:t xml:space="preserve">, </w:t>
      </w:r>
    </w:p>
    <w:p w:rsidR="001141D6" w:rsidRPr="002C0EFE" w:rsidRDefault="001141D6" w:rsidP="001141D6">
      <w:pPr>
        <w:jc w:val="center"/>
        <w:rPr>
          <w:b/>
          <w:sz w:val="28"/>
          <w:szCs w:val="28"/>
          <w:lang w:val="nl-NL"/>
        </w:rPr>
      </w:pPr>
      <w:r w:rsidRPr="002C0EFE">
        <w:rPr>
          <w:b/>
          <w:sz w:val="28"/>
          <w:szCs w:val="28"/>
          <w:lang w:val="nl-NL"/>
        </w:rPr>
        <w:t>HĐND HUYỆN NÚI THÀNH KHÓA XII, NHIỆM KỲ 2021-2026</w:t>
      </w:r>
    </w:p>
    <w:p w:rsidR="001141D6" w:rsidRPr="002C0EFE" w:rsidRDefault="001141D6" w:rsidP="001141D6">
      <w:pPr>
        <w:jc w:val="center"/>
        <w:rPr>
          <w:sz w:val="28"/>
          <w:szCs w:val="28"/>
          <w:lang w:val="nl-NL"/>
        </w:rPr>
      </w:pPr>
      <w:r w:rsidRPr="002C0EFE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N</w:t>
      </w:r>
      <w:r w:rsidRPr="002C0EFE">
        <w:rPr>
          <w:sz w:val="28"/>
          <w:szCs w:val="28"/>
          <w:lang w:val="nl-NL"/>
        </w:rPr>
        <w:t>gày</w:t>
      </w:r>
      <w:r w:rsidR="0099744C">
        <w:rPr>
          <w:sz w:val="28"/>
          <w:szCs w:val="28"/>
          <w:lang w:val="nl-NL"/>
        </w:rPr>
        <w:t xml:space="preserve"> 26</w:t>
      </w:r>
      <w:r w:rsidRPr="002C0EFE">
        <w:rPr>
          <w:sz w:val="28"/>
          <w:szCs w:val="28"/>
          <w:lang w:val="nl-NL"/>
        </w:rPr>
        <w:t>/</w:t>
      </w:r>
      <w:r w:rsidR="00F45BB6">
        <w:rPr>
          <w:sz w:val="28"/>
          <w:szCs w:val="28"/>
          <w:lang w:val="nl-NL"/>
        </w:rPr>
        <w:t>10</w:t>
      </w:r>
      <w:r w:rsidRPr="002C0EFE">
        <w:rPr>
          <w:sz w:val="28"/>
          <w:szCs w:val="28"/>
          <w:lang w:val="nl-NL"/>
        </w:rPr>
        <w:t>/20</w:t>
      </w:r>
      <w:r>
        <w:rPr>
          <w:sz w:val="28"/>
          <w:szCs w:val="28"/>
          <w:lang w:val="nl-NL"/>
        </w:rPr>
        <w:t>22</w:t>
      </w:r>
      <w:r w:rsidRPr="002C0EFE">
        <w:rPr>
          <w:sz w:val="28"/>
          <w:szCs w:val="28"/>
          <w:lang w:val="nl-NL"/>
        </w:rPr>
        <w:t>)</w:t>
      </w:r>
    </w:p>
    <w:p w:rsidR="001141D6" w:rsidRPr="002A35DB" w:rsidRDefault="001141D6" w:rsidP="001141D6">
      <w:pPr>
        <w:rPr>
          <w:b/>
          <w:sz w:val="28"/>
          <w:szCs w:val="28"/>
          <w:lang w:val="nl-NL"/>
        </w:rPr>
      </w:pPr>
      <w:r w:rsidRPr="002C0EFE">
        <w:rPr>
          <w:b/>
          <w:sz w:val="28"/>
          <w:szCs w:val="28"/>
          <w:lang w:val="nl-NL"/>
        </w:rPr>
        <w:t xml:space="preserve">                                                             ******</w:t>
      </w:r>
    </w:p>
    <w:p w:rsidR="00D372FA" w:rsidRDefault="001141D6" w:rsidP="001141D6">
      <w:pPr>
        <w:ind w:firstLine="720"/>
        <w:jc w:val="both"/>
        <w:rPr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 xml:space="preserve">    </w:t>
      </w:r>
      <w:r w:rsidRPr="002C0EFE">
        <w:rPr>
          <w:b/>
          <w:i/>
          <w:sz w:val="28"/>
          <w:szCs w:val="28"/>
          <w:lang w:val="nl-NL"/>
        </w:rPr>
        <w:t xml:space="preserve"> </w:t>
      </w:r>
      <w:r w:rsidRPr="002C0EFE">
        <w:rPr>
          <w:i/>
          <w:sz w:val="28"/>
          <w:szCs w:val="28"/>
          <w:lang w:val="nl-NL"/>
        </w:rPr>
        <w:t>Nghi thức khai mạc Kỳ họp</w:t>
      </w:r>
      <w:r>
        <w:rPr>
          <w:i/>
          <w:sz w:val="28"/>
          <w:szCs w:val="28"/>
          <w:lang w:val="nl-NL"/>
        </w:rPr>
        <w:t xml:space="preserve"> </w:t>
      </w:r>
    </w:p>
    <w:p w:rsidR="00D372FA" w:rsidRDefault="001141D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</w:t>
      </w:r>
      <w:r w:rsidRPr="002C0EFE">
        <w:rPr>
          <w:b/>
          <w:sz w:val="28"/>
          <w:szCs w:val="28"/>
          <w:lang w:val="nl-NL"/>
        </w:rPr>
        <w:t>.</w:t>
      </w:r>
      <w:r w:rsidRPr="002C0EFE">
        <w:rPr>
          <w:sz w:val="28"/>
          <w:szCs w:val="28"/>
          <w:lang w:val="nl-NL"/>
        </w:rPr>
        <w:t xml:space="preserve"> Thông qua chương trình Kỳ họp</w:t>
      </w:r>
      <w:r w:rsidR="00D372FA">
        <w:rPr>
          <w:sz w:val="28"/>
          <w:szCs w:val="28"/>
          <w:lang w:val="nl-NL"/>
        </w:rPr>
        <w:t xml:space="preserve"> </w:t>
      </w:r>
    </w:p>
    <w:p w:rsidR="00D372FA" w:rsidRDefault="001141D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</w:t>
      </w:r>
      <w:r w:rsidRPr="002C0EFE">
        <w:rPr>
          <w:b/>
          <w:sz w:val="28"/>
          <w:szCs w:val="28"/>
          <w:lang w:val="nl-NL"/>
        </w:rPr>
        <w:t>.</w:t>
      </w:r>
      <w:r w:rsidRPr="002C0EFE">
        <w:rPr>
          <w:sz w:val="28"/>
          <w:szCs w:val="28"/>
          <w:lang w:val="nl-NL"/>
        </w:rPr>
        <w:t xml:space="preserve"> Chủ </w:t>
      </w:r>
      <w:r>
        <w:rPr>
          <w:sz w:val="28"/>
          <w:szCs w:val="28"/>
          <w:lang w:val="nl-NL"/>
        </w:rPr>
        <w:t xml:space="preserve">tịch HĐND Huyện khai mạc Kỳ họp </w:t>
      </w:r>
    </w:p>
    <w:p w:rsidR="00A913FB" w:rsidRDefault="001141D6" w:rsidP="00A913FB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>3</w:t>
      </w:r>
      <w:r w:rsidRPr="002C0EFE">
        <w:rPr>
          <w:b/>
          <w:sz w:val="28"/>
          <w:szCs w:val="28"/>
        </w:rPr>
        <w:t xml:space="preserve">. </w:t>
      </w:r>
      <w:r w:rsidRPr="002C0EFE">
        <w:rPr>
          <w:sz w:val="28"/>
          <w:szCs w:val="28"/>
          <w:lang w:val="nl-NL"/>
        </w:rPr>
        <w:t xml:space="preserve">Đại diện UBND huyện trình bày </w:t>
      </w:r>
      <w:r>
        <w:rPr>
          <w:sz w:val="28"/>
          <w:szCs w:val="28"/>
          <w:lang w:val="nl-NL"/>
        </w:rPr>
        <w:t xml:space="preserve">các nội dung: </w:t>
      </w:r>
    </w:p>
    <w:p w:rsidR="0099744C" w:rsidRDefault="00204A5F" w:rsidP="0099744C">
      <w:pPr>
        <w:spacing w:before="120"/>
        <w:ind w:firstLine="720"/>
        <w:jc w:val="both"/>
        <w:rPr>
          <w:sz w:val="28"/>
          <w:szCs w:val="28"/>
        </w:rPr>
      </w:pPr>
      <w:r w:rsidRPr="00E030EB">
        <w:rPr>
          <w:sz w:val="28"/>
          <w:szCs w:val="28"/>
          <w:lang w:val="nl-NL"/>
        </w:rPr>
        <w:t xml:space="preserve">3.1. </w:t>
      </w:r>
      <w:proofErr w:type="gramStart"/>
      <w:r w:rsidR="0099744C" w:rsidRPr="00CB43E6">
        <w:rPr>
          <w:spacing w:val="-2"/>
          <w:sz w:val="28"/>
          <w:szCs w:val="28"/>
        </w:rPr>
        <w:t xml:space="preserve">Tờ trình </w:t>
      </w:r>
      <w:r w:rsidR="0099744C">
        <w:rPr>
          <w:spacing w:val="-2"/>
          <w:sz w:val="28"/>
          <w:szCs w:val="28"/>
        </w:rPr>
        <w:t>số 256/TTr-UBND ngày 05/10/2022 của UBND Huyện v</w:t>
      </w:r>
      <w:r w:rsidR="0099744C" w:rsidRPr="00CB43E6">
        <w:rPr>
          <w:sz w:val="28"/>
          <w:szCs w:val="28"/>
          <w:lang w:val="vi-VN"/>
        </w:rPr>
        <w:t xml:space="preserve">ề đề xuất sử dụng nguồn vốn ngân sách huyện hỗ trợ </w:t>
      </w:r>
      <w:r w:rsidR="0099744C" w:rsidRPr="00CB43E6">
        <w:rPr>
          <w:spacing w:val="-10"/>
          <w:sz w:val="28"/>
          <w:szCs w:val="28"/>
          <w:lang w:val="vi-VN"/>
        </w:rPr>
        <w:t>các</w:t>
      </w:r>
      <w:r w:rsidR="0099744C" w:rsidRPr="00CB43E6">
        <w:rPr>
          <w:sz w:val="28"/>
          <w:szCs w:val="28"/>
          <w:lang w:val="vi-VN"/>
        </w:rPr>
        <w:t xml:space="preserve"> địa phương thanh toán nợ nguồn ngân sách Trung ương của các công trình thuộc Chương trình MTQG xây dựng nông thôn mới năm 2021.</w:t>
      </w:r>
      <w:proofErr w:type="gramEnd"/>
    </w:p>
    <w:p w:rsidR="0099744C" w:rsidRPr="0050078A" w:rsidRDefault="0099744C" w:rsidP="0099744C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3.2. </w:t>
      </w:r>
      <w:r w:rsidRPr="00CB43E6">
        <w:rPr>
          <w:spacing w:val="-2"/>
          <w:sz w:val="28"/>
          <w:szCs w:val="28"/>
        </w:rPr>
        <w:t xml:space="preserve">Tờ trình </w:t>
      </w:r>
      <w:r>
        <w:rPr>
          <w:spacing w:val="-2"/>
          <w:sz w:val="28"/>
          <w:szCs w:val="28"/>
        </w:rPr>
        <w:t>số 258/TTr-UBND ngày 07/10/2022 của UBND Huyện v</w:t>
      </w:r>
      <w:r w:rsidRPr="00CB43E6">
        <w:rPr>
          <w:sz w:val="28"/>
          <w:szCs w:val="28"/>
          <w:lang w:val="vi-VN"/>
        </w:rPr>
        <w:t xml:space="preserve">ề </w:t>
      </w:r>
      <w:r>
        <w:rPr>
          <w:sz w:val="28"/>
          <w:szCs w:val="28"/>
          <w:lang w:val="vi-VN"/>
        </w:rPr>
        <w:t>xin chủ trương bổ sung kinh phí</w:t>
      </w:r>
      <w:r>
        <w:rPr>
          <w:sz w:val="28"/>
          <w:szCs w:val="28"/>
        </w:rPr>
        <w:t xml:space="preserve"> </w:t>
      </w:r>
      <w:r w:rsidRPr="00CB43E6">
        <w:rPr>
          <w:sz w:val="28"/>
          <w:szCs w:val="28"/>
          <w:lang w:val="vi-VN"/>
        </w:rPr>
        <w:t xml:space="preserve">tu bổ, nâng cấp di </w:t>
      </w:r>
      <w:r>
        <w:rPr>
          <w:sz w:val="28"/>
          <w:szCs w:val="28"/>
          <w:lang w:val="vi-VN"/>
        </w:rPr>
        <w:t>tích Nhà ông Võ Sạ, xã Tam Hiệp</w:t>
      </w:r>
      <w:r>
        <w:rPr>
          <w:sz w:val="28"/>
          <w:szCs w:val="28"/>
        </w:rPr>
        <w:t>.</w:t>
      </w:r>
    </w:p>
    <w:p w:rsidR="0099744C" w:rsidRPr="0050078A" w:rsidRDefault="0099744C" w:rsidP="0099744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CB43E6">
        <w:rPr>
          <w:sz w:val="28"/>
          <w:szCs w:val="28"/>
          <w:lang w:val="vi-VN"/>
        </w:rPr>
        <w:t xml:space="preserve"> </w:t>
      </w:r>
      <w:r w:rsidRPr="00CB43E6">
        <w:rPr>
          <w:spacing w:val="-2"/>
          <w:sz w:val="28"/>
          <w:szCs w:val="28"/>
        </w:rPr>
        <w:t xml:space="preserve">Tờ trình </w:t>
      </w:r>
      <w:r>
        <w:rPr>
          <w:spacing w:val="-2"/>
          <w:sz w:val="28"/>
          <w:szCs w:val="28"/>
        </w:rPr>
        <w:t>số 259/TTr-UBND ngày 07/10/2022 của UBND Huyện v</w:t>
      </w:r>
      <w:r w:rsidRPr="00CB43E6">
        <w:rPr>
          <w:sz w:val="28"/>
          <w:szCs w:val="28"/>
          <w:lang w:val="vi-VN"/>
        </w:rPr>
        <w:t xml:space="preserve">ề việc đề xuất điều chỉnh kinh phí khắc phục, sửa chữa cơ sở hạ tầng các địa phương bị hư hỏng sang thực hiện chi đầu </w:t>
      </w:r>
      <w:proofErr w:type="gramStart"/>
      <w:r w:rsidRPr="00CB43E6">
        <w:rPr>
          <w:sz w:val="28"/>
          <w:szCs w:val="28"/>
          <w:lang w:val="vi-VN"/>
        </w:rPr>
        <w:t>tư</w:t>
      </w:r>
      <w:proofErr w:type="gramEnd"/>
      <w:r w:rsidRPr="00CB43E6">
        <w:rPr>
          <w:sz w:val="28"/>
          <w:szCs w:val="28"/>
          <w:lang w:val="vi-VN"/>
        </w:rPr>
        <w:t>.</w:t>
      </w:r>
    </w:p>
    <w:p w:rsidR="0099744C" w:rsidRDefault="002918BB" w:rsidP="0099744C">
      <w:pPr>
        <w:spacing w:before="120"/>
        <w:ind w:firstLine="720"/>
        <w:jc w:val="both"/>
        <w:rPr>
          <w:spacing w:val="2"/>
          <w:sz w:val="28"/>
          <w:szCs w:val="28"/>
        </w:rPr>
      </w:pPr>
      <w:r>
        <w:rPr>
          <w:spacing w:val="-2"/>
          <w:sz w:val="28"/>
          <w:szCs w:val="28"/>
        </w:rPr>
        <w:t>3.4</w:t>
      </w:r>
      <w:r w:rsidR="0099744C">
        <w:rPr>
          <w:spacing w:val="-2"/>
          <w:sz w:val="28"/>
          <w:szCs w:val="28"/>
        </w:rPr>
        <w:t xml:space="preserve">. </w:t>
      </w:r>
      <w:r w:rsidR="0099744C" w:rsidRPr="00CB43E6">
        <w:rPr>
          <w:spacing w:val="-2"/>
          <w:sz w:val="28"/>
          <w:szCs w:val="28"/>
        </w:rPr>
        <w:t>Tờ trình</w:t>
      </w:r>
      <w:r w:rsidR="0099744C">
        <w:rPr>
          <w:spacing w:val="-2"/>
          <w:sz w:val="28"/>
          <w:szCs w:val="28"/>
        </w:rPr>
        <w:t xml:space="preserve"> số 267/TTr-UBND ngày 13/10/2022</w:t>
      </w:r>
      <w:r w:rsidR="0099744C" w:rsidRPr="00CB43E6">
        <w:rPr>
          <w:spacing w:val="-2"/>
          <w:sz w:val="28"/>
          <w:szCs w:val="28"/>
        </w:rPr>
        <w:t xml:space="preserve"> </w:t>
      </w:r>
      <w:r w:rsidR="0099744C">
        <w:rPr>
          <w:spacing w:val="-2"/>
          <w:sz w:val="28"/>
          <w:szCs w:val="28"/>
        </w:rPr>
        <w:t>của UBND Huyện v</w:t>
      </w:r>
      <w:r w:rsidR="0099744C" w:rsidRPr="00CB43E6">
        <w:rPr>
          <w:spacing w:val="2"/>
          <w:sz w:val="28"/>
          <w:szCs w:val="28"/>
          <w:lang w:val="vi-VN"/>
        </w:rPr>
        <w:t xml:space="preserve">ề đề nghị thống nhất kế hoạch kiên cố hoá giao thông nông thôn (đợt 3) giai đoạn </w:t>
      </w:r>
      <w:bookmarkStart w:id="0" w:name="_GoBack"/>
      <w:bookmarkEnd w:id="0"/>
      <w:r w:rsidR="0099744C" w:rsidRPr="00CB43E6">
        <w:rPr>
          <w:spacing w:val="2"/>
          <w:sz w:val="28"/>
          <w:szCs w:val="28"/>
          <w:lang w:val="vi-VN"/>
        </w:rPr>
        <w:t>2021-2025.</w:t>
      </w:r>
    </w:p>
    <w:p w:rsidR="00964743" w:rsidRPr="00964743" w:rsidRDefault="00964743" w:rsidP="00964743">
      <w:pPr>
        <w:spacing w:before="120"/>
        <w:ind w:firstLine="720"/>
        <w:jc w:val="both"/>
        <w:rPr>
          <w:spacing w:val="2"/>
          <w:sz w:val="28"/>
          <w:szCs w:val="28"/>
        </w:rPr>
      </w:pPr>
      <w:r>
        <w:rPr>
          <w:spacing w:val="-2"/>
          <w:sz w:val="28"/>
          <w:szCs w:val="28"/>
        </w:rPr>
        <w:t xml:space="preserve">3.5. </w:t>
      </w:r>
      <w:r w:rsidRPr="00FB1EE5">
        <w:rPr>
          <w:spacing w:val="-2"/>
          <w:sz w:val="28"/>
          <w:szCs w:val="28"/>
        </w:rPr>
        <w:t xml:space="preserve">Tờ trình </w:t>
      </w:r>
      <w:r>
        <w:rPr>
          <w:spacing w:val="-2"/>
          <w:sz w:val="28"/>
          <w:szCs w:val="28"/>
        </w:rPr>
        <w:t>số 271/TTr-UBND ngày 20/10/2022</w:t>
      </w:r>
      <w:r w:rsidR="009C4729">
        <w:rPr>
          <w:spacing w:val="-2"/>
          <w:sz w:val="28"/>
          <w:szCs w:val="28"/>
        </w:rPr>
        <w:t xml:space="preserve"> </w:t>
      </w:r>
      <w:r w:rsidRPr="00FB1EE5">
        <w:rPr>
          <w:spacing w:val="-2"/>
          <w:sz w:val="28"/>
          <w:szCs w:val="28"/>
        </w:rPr>
        <w:t>của UBND Huyện v</w:t>
      </w:r>
      <w:r w:rsidRPr="00FB1EE5">
        <w:rPr>
          <w:spacing w:val="2"/>
          <w:sz w:val="28"/>
          <w:szCs w:val="28"/>
          <w:lang w:val="vi-VN"/>
        </w:rPr>
        <w:t xml:space="preserve">ề đề nghị </w:t>
      </w:r>
      <w:r w:rsidRPr="00FB1EE5">
        <w:rPr>
          <w:spacing w:val="2"/>
          <w:sz w:val="28"/>
          <w:szCs w:val="28"/>
        </w:rPr>
        <w:t>ban hành Nghị quyết Quy định hỗ trợ thực hiện Chương trình mục tiêu quốc gia xây dựng nông thôn mới trên địa bàn huyện</w:t>
      </w:r>
      <w:r>
        <w:rPr>
          <w:spacing w:val="2"/>
          <w:sz w:val="28"/>
          <w:szCs w:val="28"/>
        </w:rPr>
        <w:t xml:space="preserve"> Núi Thành, giai đoạn 2021-2025.</w:t>
      </w:r>
    </w:p>
    <w:p w:rsidR="00F45BB6" w:rsidRPr="0099744C" w:rsidRDefault="0099744C" w:rsidP="0099744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474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B43E6">
        <w:rPr>
          <w:sz w:val="28"/>
          <w:szCs w:val="28"/>
        </w:rPr>
        <w:t>Báo cáo</w:t>
      </w:r>
      <w:r w:rsidR="00964743">
        <w:rPr>
          <w:sz w:val="28"/>
          <w:szCs w:val="28"/>
        </w:rPr>
        <w:t xml:space="preserve"> số 328</w:t>
      </w:r>
      <w:r>
        <w:rPr>
          <w:sz w:val="28"/>
          <w:szCs w:val="28"/>
        </w:rPr>
        <w:t>/BC-UBND ngà</w:t>
      </w:r>
      <w:r w:rsidR="00964743">
        <w:rPr>
          <w:sz w:val="28"/>
          <w:szCs w:val="28"/>
        </w:rPr>
        <w:t>y 21</w:t>
      </w:r>
      <w:r>
        <w:rPr>
          <w:sz w:val="28"/>
          <w:szCs w:val="28"/>
        </w:rPr>
        <w:t xml:space="preserve">/10/2022 </w:t>
      </w:r>
      <w:r>
        <w:rPr>
          <w:spacing w:val="-2"/>
          <w:sz w:val="28"/>
          <w:szCs w:val="28"/>
        </w:rPr>
        <w:t xml:space="preserve">của UBND Huyện </w:t>
      </w:r>
      <w:r>
        <w:rPr>
          <w:sz w:val="28"/>
          <w:szCs w:val="28"/>
        </w:rPr>
        <w:t>về</w:t>
      </w:r>
      <w:r w:rsidRPr="00CB43E6">
        <w:rPr>
          <w:sz w:val="28"/>
          <w:szCs w:val="28"/>
        </w:rPr>
        <w:t xml:space="preserve"> D</w:t>
      </w:r>
      <w:r w:rsidRPr="00CB43E6">
        <w:rPr>
          <w:sz w:val="28"/>
          <w:szCs w:val="28"/>
          <w:lang w:val="vi-VN"/>
        </w:rPr>
        <w:t>anh mục c</w:t>
      </w:r>
      <w:r w:rsidRPr="00CB43E6">
        <w:rPr>
          <w:sz w:val="28"/>
          <w:szCs w:val="28"/>
        </w:rPr>
        <w:t>ông trình</w:t>
      </w:r>
      <w:r w:rsidRPr="00CB43E6">
        <w:rPr>
          <w:sz w:val="28"/>
          <w:szCs w:val="28"/>
          <w:lang w:val="vi-VN"/>
        </w:rPr>
        <w:t xml:space="preserve"> dự </w:t>
      </w:r>
      <w:proofErr w:type="gramStart"/>
      <w:r w:rsidRPr="00CB43E6">
        <w:rPr>
          <w:sz w:val="28"/>
          <w:szCs w:val="28"/>
          <w:lang w:val="vi-VN"/>
        </w:rPr>
        <w:t>án</w:t>
      </w:r>
      <w:proofErr w:type="gramEnd"/>
      <w:r w:rsidRPr="00CB43E6">
        <w:rPr>
          <w:sz w:val="28"/>
          <w:szCs w:val="28"/>
        </w:rPr>
        <w:t xml:space="preserve"> trong kế hoạch</w:t>
      </w:r>
      <w:r w:rsidRPr="00CB43E6">
        <w:rPr>
          <w:sz w:val="28"/>
          <w:szCs w:val="28"/>
          <w:lang w:val="vi-VN"/>
        </w:rPr>
        <w:t xml:space="preserve"> sử dụng đất năm 2023.</w:t>
      </w:r>
      <w:r>
        <w:rPr>
          <w:sz w:val="28"/>
          <w:szCs w:val="28"/>
        </w:rPr>
        <w:t xml:space="preserve"> </w:t>
      </w:r>
    </w:p>
    <w:p w:rsidR="00D372FA" w:rsidRDefault="001141D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4</w:t>
      </w:r>
      <w:r w:rsidRPr="002C0EFE">
        <w:rPr>
          <w:b/>
          <w:sz w:val="28"/>
          <w:szCs w:val="28"/>
          <w:lang w:val="nl-NL"/>
        </w:rPr>
        <w:t>.</w:t>
      </w:r>
      <w:r w:rsidRPr="002C0EFE">
        <w:rPr>
          <w:sz w:val="28"/>
          <w:szCs w:val="28"/>
          <w:lang w:val="nl-NL"/>
        </w:rPr>
        <w:t xml:space="preserve"> Ban Kinh tế - Xã hội </w:t>
      </w:r>
      <w:r>
        <w:rPr>
          <w:sz w:val="28"/>
          <w:szCs w:val="28"/>
          <w:lang w:val="nl-NL"/>
        </w:rPr>
        <w:t xml:space="preserve">HĐND Huyện </w:t>
      </w:r>
      <w:r w:rsidRPr="002C0EFE">
        <w:rPr>
          <w:sz w:val="28"/>
          <w:szCs w:val="28"/>
          <w:lang w:val="nl-NL"/>
        </w:rPr>
        <w:t xml:space="preserve">trình bày </w:t>
      </w:r>
      <w:r>
        <w:rPr>
          <w:sz w:val="28"/>
          <w:szCs w:val="28"/>
          <w:lang w:val="nl-NL"/>
        </w:rPr>
        <w:t xml:space="preserve">báo cáo thẩm tra các nội dung </w:t>
      </w:r>
      <w:r w:rsidR="00F45BB6">
        <w:rPr>
          <w:sz w:val="28"/>
          <w:szCs w:val="28"/>
          <w:lang w:val="nl-NL"/>
        </w:rPr>
        <w:t>do UBND Huyện trình kỳ họp thứ 8</w:t>
      </w:r>
      <w:r>
        <w:rPr>
          <w:sz w:val="28"/>
          <w:szCs w:val="28"/>
          <w:lang w:val="nl-NL"/>
        </w:rPr>
        <w:t xml:space="preserve"> HĐND Huyện khóa XII </w:t>
      </w:r>
    </w:p>
    <w:p w:rsidR="00D372FA" w:rsidRDefault="00F45BB6" w:rsidP="001141D6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5</w:t>
      </w:r>
      <w:r w:rsidR="001141D6" w:rsidRPr="00AC386A">
        <w:rPr>
          <w:b/>
          <w:color w:val="000000"/>
          <w:sz w:val="28"/>
          <w:szCs w:val="28"/>
          <w:lang w:val="nl-NL"/>
        </w:rPr>
        <w:t>.</w:t>
      </w:r>
      <w:r w:rsidR="001141D6" w:rsidRPr="00AC386A">
        <w:rPr>
          <w:color w:val="000000"/>
          <w:sz w:val="28"/>
          <w:szCs w:val="28"/>
          <w:lang w:val="nl-NL"/>
        </w:rPr>
        <w:t xml:space="preserve"> Ý kiến ph</w:t>
      </w:r>
      <w:r w:rsidR="001141D6">
        <w:rPr>
          <w:color w:val="000000"/>
          <w:sz w:val="28"/>
          <w:szCs w:val="28"/>
          <w:lang w:val="nl-NL"/>
        </w:rPr>
        <w:t xml:space="preserve">át biểu của lãnh đạo. </w:t>
      </w:r>
    </w:p>
    <w:p w:rsidR="001141D6" w:rsidRPr="002C0EFE" w:rsidRDefault="00F45BB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6</w:t>
      </w:r>
      <w:r w:rsidR="001141D6" w:rsidRPr="001D2354">
        <w:rPr>
          <w:b/>
          <w:sz w:val="28"/>
          <w:szCs w:val="28"/>
          <w:lang w:val="nl-NL"/>
        </w:rPr>
        <w:t>.</w:t>
      </w:r>
      <w:r w:rsidR="001141D6" w:rsidRPr="002C0EFE">
        <w:rPr>
          <w:sz w:val="28"/>
          <w:szCs w:val="28"/>
          <w:lang w:val="nl-NL"/>
        </w:rPr>
        <w:t xml:space="preserve"> Chủ tọa kỳ họp hướng d</w:t>
      </w:r>
      <w:r w:rsidR="001141D6">
        <w:rPr>
          <w:sz w:val="28"/>
          <w:szCs w:val="28"/>
          <w:lang w:val="nl-NL"/>
        </w:rPr>
        <w:t xml:space="preserve">ẫn thảo luận. </w:t>
      </w:r>
    </w:p>
    <w:p w:rsidR="00D372FA" w:rsidRDefault="00F45BB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7</w:t>
      </w:r>
      <w:r w:rsidR="001141D6" w:rsidRPr="002C0EFE">
        <w:rPr>
          <w:b/>
          <w:sz w:val="28"/>
          <w:szCs w:val="28"/>
          <w:lang w:val="nl-NL"/>
        </w:rPr>
        <w:t xml:space="preserve">. </w:t>
      </w:r>
      <w:r w:rsidR="001141D6" w:rsidRPr="002C0EFE">
        <w:rPr>
          <w:sz w:val="28"/>
          <w:szCs w:val="28"/>
          <w:lang w:val="nl-NL"/>
        </w:rPr>
        <w:t>Thảo luận tại hội trường.</w:t>
      </w:r>
      <w:r w:rsidR="001141D6">
        <w:rPr>
          <w:sz w:val="28"/>
          <w:szCs w:val="28"/>
          <w:lang w:val="nl-NL"/>
        </w:rPr>
        <w:t xml:space="preserve"> </w:t>
      </w:r>
    </w:p>
    <w:p w:rsidR="00D372FA" w:rsidRDefault="00F45BB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8</w:t>
      </w:r>
      <w:r w:rsidR="001141D6" w:rsidRPr="002C0EFE">
        <w:rPr>
          <w:b/>
          <w:sz w:val="28"/>
          <w:szCs w:val="28"/>
          <w:lang w:val="nl-NL"/>
        </w:rPr>
        <w:t>.</w:t>
      </w:r>
      <w:r w:rsidR="001141D6" w:rsidRPr="002C0EFE">
        <w:rPr>
          <w:sz w:val="28"/>
          <w:szCs w:val="28"/>
          <w:lang w:val="nl-NL"/>
        </w:rPr>
        <w:t xml:space="preserve"> Đại diện UBND Huyện phát biểu giải trình các nội dung của đại biểu thảo luận tại kỳ họp.</w:t>
      </w:r>
      <w:r w:rsidR="001141D6">
        <w:rPr>
          <w:sz w:val="28"/>
          <w:szCs w:val="28"/>
          <w:lang w:val="nl-NL"/>
        </w:rPr>
        <w:t xml:space="preserve"> </w:t>
      </w:r>
    </w:p>
    <w:p w:rsidR="00D372FA" w:rsidRDefault="00F45BB6" w:rsidP="001141D6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9.</w:t>
      </w:r>
      <w:r w:rsidR="001141D6" w:rsidRPr="002C0EFE">
        <w:rPr>
          <w:sz w:val="28"/>
          <w:szCs w:val="28"/>
          <w:lang w:val="nl-NL"/>
        </w:rPr>
        <w:t xml:space="preserve"> Chủ tịch UBND Huyện phát biểu </w:t>
      </w:r>
      <w:r w:rsidR="00D372FA">
        <w:rPr>
          <w:sz w:val="28"/>
          <w:szCs w:val="28"/>
          <w:lang w:val="nl-NL"/>
        </w:rPr>
        <w:t xml:space="preserve">ý kiến </w:t>
      </w:r>
    </w:p>
    <w:p w:rsidR="00D372FA" w:rsidRDefault="001141D6" w:rsidP="001141D6">
      <w:pPr>
        <w:ind w:firstLine="720"/>
        <w:jc w:val="both"/>
        <w:rPr>
          <w:sz w:val="28"/>
          <w:szCs w:val="28"/>
          <w:lang w:val="nl-NL"/>
        </w:rPr>
      </w:pPr>
      <w:r w:rsidRPr="002C0EFE">
        <w:rPr>
          <w:b/>
          <w:sz w:val="28"/>
          <w:szCs w:val="28"/>
          <w:lang w:val="nl-NL"/>
        </w:rPr>
        <w:t>1</w:t>
      </w:r>
      <w:r w:rsidR="00F45BB6">
        <w:rPr>
          <w:b/>
          <w:sz w:val="28"/>
          <w:szCs w:val="28"/>
          <w:lang w:val="nl-NL"/>
        </w:rPr>
        <w:t>0</w:t>
      </w:r>
      <w:r w:rsidRPr="002C0EFE">
        <w:rPr>
          <w:b/>
          <w:sz w:val="28"/>
          <w:szCs w:val="28"/>
          <w:lang w:val="nl-NL"/>
        </w:rPr>
        <w:t xml:space="preserve">. </w:t>
      </w:r>
      <w:r w:rsidRPr="002C0EFE">
        <w:rPr>
          <w:sz w:val="28"/>
          <w:szCs w:val="28"/>
          <w:lang w:val="nl-NL"/>
        </w:rPr>
        <w:t>Chủ tịch HĐND Huyện tổng kết thảo luận</w:t>
      </w:r>
      <w:r>
        <w:rPr>
          <w:sz w:val="28"/>
          <w:szCs w:val="28"/>
          <w:lang w:val="nl-NL"/>
        </w:rPr>
        <w:t xml:space="preserve"> </w:t>
      </w:r>
    </w:p>
    <w:p w:rsidR="001141D6" w:rsidRPr="00872FB6" w:rsidRDefault="001141D6" w:rsidP="001141D6">
      <w:pPr>
        <w:ind w:firstLine="720"/>
        <w:jc w:val="both"/>
        <w:rPr>
          <w:i/>
          <w:sz w:val="28"/>
          <w:szCs w:val="28"/>
          <w:lang w:val="nl-NL"/>
        </w:rPr>
      </w:pPr>
      <w:r w:rsidRPr="002C0EFE">
        <w:rPr>
          <w:b/>
          <w:sz w:val="28"/>
          <w:szCs w:val="28"/>
          <w:lang w:val="nl-NL"/>
        </w:rPr>
        <w:t>1</w:t>
      </w:r>
      <w:r w:rsidR="00F45BB6">
        <w:rPr>
          <w:b/>
          <w:sz w:val="28"/>
          <w:szCs w:val="28"/>
          <w:lang w:val="nl-NL"/>
        </w:rPr>
        <w:t>1</w:t>
      </w:r>
      <w:r w:rsidRPr="002C0EFE">
        <w:rPr>
          <w:b/>
          <w:sz w:val="28"/>
          <w:szCs w:val="28"/>
          <w:lang w:val="nl-NL"/>
        </w:rPr>
        <w:t xml:space="preserve">. </w:t>
      </w:r>
      <w:r w:rsidRPr="002C0EFE">
        <w:rPr>
          <w:sz w:val="28"/>
          <w:szCs w:val="28"/>
          <w:lang w:val="nl-NL"/>
        </w:rPr>
        <w:t>Chủ toạ Kỳ họp điều hành thông qua các Nghị quyết:</w:t>
      </w:r>
      <w:r>
        <w:rPr>
          <w:sz w:val="28"/>
          <w:szCs w:val="28"/>
          <w:lang w:val="nl-NL"/>
        </w:rPr>
        <w:t xml:space="preserve"> </w:t>
      </w:r>
    </w:p>
    <w:p w:rsidR="0099744C" w:rsidRDefault="0099744C" w:rsidP="0099744C">
      <w:pPr>
        <w:spacing w:after="60"/>
        <w:ind w:firstLine="720"/>
        <w:jc w:val="both"/>
        <w:rPr>
          <w:sz w:val="28"/>
          <w:szCs w:val="28"/>
        </w:rPr>
      </w:pPr>
      <w:r w:rsidRPr="0099744C">
        <w:rPr>
          <w:spacing w:val="2"/>
          <w:sz w:val="28"/>
          <w:szCs w:val="28"/>
        </w:rPr>
        <w:lastRenderedPageBreak/>
        <w:t xml:space="preserve">11.1. </w:t>
      </w:r>
      <w:r w:rsidRPr="0099744C">
        <w:rPr>
          <w:spacing w:val="2"/>
          <w:sz w:val="28"/>
          <w:szCs w:val="28"/>
          <w:lang w:val="vi-VN"/>
        </w:rPr>
        <w:t>Về kế hoạch kiên cố hoá giao thông nông thôn (đợt 3) giai đoạn 2021-2025</w:t>
      </w:r>
      <w:r w:rsidRPr="0099744C">
        <w:rPr>
          <w:spacing w:val="2"/>
          <w:sz w:val="28"/>
          <w:szCs w:val="28"/>
        </w:rPr>
        <w:t>;</w:t>
      </w:r>
      <w:r w:rsidRPr="0099744C">
        <w:rPr>
          <w:sz w:val="28"/>
          <w:szCs w:val="28"/>
        </w:rPr>
        <w:t xml:space="preserve"> </w:t>
      </w:r>
    </w:p>
    <w:p w:rsidR="00964743" w:rsidRPr="00964743" w:rsidRDefault="00964743" w:rsidP="00964743">
      <w:pPr>
        <w:spacing w:before="120"/>
        <w:ind w:firstLine="720"/>
        <w:jc w:val="both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11.2.</w:t>
      </w:r>
      <w:r w:rsidRPr="00FB1EE5">
        <w:rPr>
          <w:sz w:val="28"/>
          <w:szCs w:val="28"/>
        </w:rPr>
        <w:t xml:space="preserve"> Về </w:t>
      </w:r>
      <w:r w:rsidRPr="00FB1EE5">
        <w:rPr>
          <w:spacing w:val="2"/>
          <w:sz w:val="28"/>
          <w:szCs w:val="28"/>
        </w:rPr>
        <w:t>Quy định hỗ trợ thực hiện Chương trình mục tiêu quốc gia xây dựng nông thôn mới trên địa bàn huyện Núi Thành, giai đoạn 2021-</w:t>
      </w:r>
      <w:r>
        <w:rPr>
          <w:spacing w:val="2"/>
          <w:sz w:val="28"/>
          <w:szCs w:val="28"/>
        </w:rPr>
        <w:t>2025.</w:t>
      </w:r>
      <w:proofErr w:type="gramEnd"/>
    </w:p>
    <w:p w:rsidR="0099744C" w:rsidRPr="0099744C" w:rsidRDefault="00964743" w:rsidP="0099744C">
      <w:pPr>
        <w:spacing w:after="6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11.3</w:t>
      </w:r>
      <w:r w:rsidR="0099744C" w:rsidRPr="0099744C">
        <w:rPr>
          <w:sz w:val="28"/>
          <w:szCs w:val="28"/>
        </w:rPr>
        <w:t>. Về</w:t>
      </w:r>
      <w:r w:rsidR="0099744C" w:rsidRPr="0099744C">
        <w:rPr>
          <w:rFonts w:ascii="Arial" w:hAnsi="Arial" w:cs="Arial"/>
          <w:sz w:val="28"/>
          <w:szCs w:val="28"/>
        </w:rPr>
        <w:t xml:space="preserve"> </w:t>
      </w:r>
      <w:r w:rsidR="0099744C" w:rsidRPr="0099744C">
        <w:rPr>
          <w:sz w:val="28"/>
          <w:szCs w:val="28"/>
        </w:rPr>
        <w:t>D</w:t>
      </w:r>
      <w:r w:rsidR="0099744C" w:rsidRPr="0099744C">
        <w:rPr>
          <w:sz w:val="28"/>
          <w:szCs w:val="28"/>
          <w:lang w:val="vi-VN"/>
        </w:rPr>
        <w:t>anh mục c</w:t>
      </w:r>
      <w:r w:rsidR="0099744C" w:rsidRPr="0099744C">
        <w:rPr>
          <w:sz w:val="28"/>
          <w:szCs w:val="28"/>
        </w:rPr>
        <w:t>ông trình</w:t>
      </w:r>
      <w:r w:rsidR="0099744C" w:rsidRPr="0099744C">
        <w:rPr>
          <w:sz w:val="28"/>
          <w:szCs w:val="28"/>
          <w:lang w:val="vi-VN"/>
        </w:rPr>
        <w:t xml:space="preserve"> dự </w:t>
      </w:r>
      <w:proofErr w:type="gramStart"/>
      <w:r w:rsidR="0099744C" w:rsidRPr="0099744C">
        <w:rPr>
          <w:sz w:val="28"/>
          <w:szCs w:val="28"/>
          <w:lang w:val="vi-VN"/>
        </w:rPr>
        <w:t>án</w:t>
      </w:r>
      <w:proofErr w:type="gramEnd"/>
      <w:r w:rsidR="0099744C" w:rsidRPr="0099744C">
        <w:rPr>
          <w:sz w:val="28"/>
          <w:szCs w:val="28"/>
        </w:rPr>
        <w:t xml:space="preserve"> trong kế hoạch</w:t>
      </w:r>
      <w:r w:rsidR="0099744C" w:rsidRPr="0099744C">
        <w:rPr>
          <w:sz w:val="28"/>
          <w:szCs w:val="28"/>
          <w:lang w:val="vi-VN"/>
        </w:rPr>
        <w:t xml:space="preserve"> sử dụng đất năm 2023.</w:t>
      </w:r>
    </w:p>
    <w:p w:rsidR="0099744C" w:rsidRPr="0099744C" w:rsidRDefault="00964743" w:rsidP="0099744C">
      <w:pPr>
        <w:spacing w:after="6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11.4</w:t>
      </w:r>
      <w:r w:rsidR="0099744C" w:rsidRPr="0099744C">
        <w:rPr>
          <w:color w:val="000000"/>
          <w:sz w:val="28"/>
          <w:szCs w:val="28"/>
          <w:lang w:val="nl-NL"/>
        </w:rPr>
        <w:t>. Về Kỳ họp thứ 8 HĐND Huyện khoá XII, nhiệm kỳ 2021-2026 thống nhất các nội dung sau:</w:t>
      </w:r>
    </w:p>
    <w:p w:rsidR="0099744C" w:rsidRPr="0099744C" w:rsidRDefault="0099744C" w:rsidP="0099744C">
      <w:pPr>
        <w:spacing w:after="60"/>
        <w:ind w:firstLine="720"/>
        <w:jc w:val="both"/>
        <w:rPr>
          <w:spacing w:val="-2"/>
          <w:sz w:val="28"/>
          <w:szCs w:val="28"/>
        </w:rPr>
      </w:pPr>
      <w:r w:rsidRPr="0099744C">
        <w:rPr>
          <w:sz w:val="28"/>
          <w:szCs w:val="28"/>
        </w:rPr>
        <w:t>+ Thống nhất s</w:t>
      </w:r>
      <w:r w:rsidRPr="0099744C">
        <w:rPr>
          <w:sz w:val="28"/>
          <w:szCs w:val="28"/>
          <w:lang w:val="vi-VN"/>
        </w:rPr>
        <w:t xml:space="preserve">ử dụng nguồn vốn ngân sách huyện hỗ trợ </w:t>
      </w:r>
      <w:r w:rsidRPr="0099744C">
        <w:rPr>
          <w:spacing w:val="-10"/>
          <w:sz w:val="28"/>
          <w:szCs w:val="28"/>
          <w:lang w:val="vi-VN"/>
        </w:rPr>
        <w:t>các</w:t>
      </w:r>
      <w:r w:rsidRPr="0099744C">
        <w:rPr>
          <w:sz w:val="28"/>
          <w:szCs w:val="28"/>
          <w:lang w:val="vi-VN"/>
        </w:rPr>
        <w:t xml:space="preserve"> địa phương thanh toán nợ nguồn ngân sách Trung ương của các công trình thuộc Chương trình MTQG xây dựng nông thôn mới năm 2021</w:t>
      </w:r>
      <w:r w:rsidRPr="0099744C">
        <w:rPr>
          <w:sz w:val="28"/>
          <w:szCs w:val="28"/>
        </w:rPr>
        <w:t>;</w:t>
      </w:r>
      <w:r w:rsidRPr="0099744C">
        <w:rPr>
          <w:spacing w:val="-2"/>
          <w:sz w:val="28"/>
          <w:szCs w:val="28"/>
        </w:rPr>
        <w:t xml:space="preserve"> </w:t>
      </w:r>
    </w:p>
    <w:p w:rsidR="0099744C" w:rsidRPr="0099744C" w:rsidRDefault="0099744C" w:rsidP="0099744C">
      <w:pPr>
        <w:spacing w:after="60"/>
        <w:ind w:firstLine="720"/>
        <w:jc w:val="both"/>
        <w:rPr>
          <w:spacing w:val="-2"/>
          <w:sz w:val="28"/>
          <w:szCs w:val="28"/>
        </w:rPr>
      </w:pPr>
      <w:r w:rsidRPr="0099744C">
        <w:rPr>
          <w:spacing w:val="-2"/>
          <w:sz w:val="28"/>
          <w:szCs w:val="28"/>
        </w:rPr>
        <w:t xml:space="preserve">+ Thống nhất </w:t>
      </w:r>
      <w:r w:rsidRPr="0099744C">
        <w:rPr>
          <w:sz w:val="28"/>
          <w:szCs w:val="28"/>
          <w:lang w:val="vi-VN"/>
        </w:rPr>
        <w:t>bổ sung kinh phí tu bổ, nâng cấp di tích Nhà ông Võ Sạ, xã Tam Hiệp</w:t>
      </w:r>
      <w:r w:rsidRPr="0099744C">
        <w:rPr>
          <w:sz w:val="28"/>
          <w:szCs w:val="28"/>
        </w:rPr>
        <w:t>;</w:t>
      </w:r>
      <w:r w:rsidRPr="0099744C">
        <w:rPr>
          <w:spacing w:val="-2"/>
          <w:sz w:val="28"/>
          <w:szCs w:val="28"/>
        </w:rPr>
        <w:t xml:space="preserve"> </w:t>
      </w:r>
    </w:p>
    <w:p w:rsidR="0099744C" w:rsidRPr="0099744C" w:rsidRDefault="0099744C" w:rsidP="0099744C">
      <w:pPr>
        <w:spacing w:after="60"/>
        <w:ind w:firstLine="720"/>
        <w:jc w:val="both"/>
        <w:rPr>
          <w:spacing w:val="-2"/>
          <w:sz w:val="28"/>
          <w:szCs w:val="28"/>
        </w:rPr>
      </w:pPr>
      <w:r w:rsidRPr="0099744C">
        <w:rPr>
          <w:spacing w:val="-2"/>
          <w:sz w:val="28"/>
          <w:szCs w:val="28"/>
        </w:rPr>
        <w:t xml:space="preserve">+ Thống nhất </w:t>
      </w:r>
      <w:r w:rsidRPr="0099744C">
        <w:rPr>
          <w:sz w:val="28"/>
          <w:szCs w:val="28"/>
          <w:lang w:val="vi-VN"/>
        </w:rPr>
        <w:t>điều chỉnh kinh phí khắc phục, sửa chữa cơ sở hạ tầng các địa phương bị hư hỏng sang thực hiện chi đầu tư</w:t>
      </w:r>
      <w:r w:rsidRPr="0099744C">
        <w:rPr>
          <w:sz w:val="28"/>
          <w:szCs w:val="28"/>
        </w:rPr>
        <w:t>;</w:t>
      </w:r>
      <w:r w:rsidRPr="0099744C">
        <w:rPr>
          <w:spacing w:val="-2"/>
          <w:sz w:val="28"/>
          <w:szCs w:val="28"/>
        </w:rPr>
        <w:t xml:space="preserve"> </w:t>
      </w:r>
    </w:p>
    <w:p w:rsidR="0099744C" w:rsidRDefault="0099744C" w:rsidP="001141D6">
      <w:pPr>
        <w:ind w:firstLine="720"/>
        <w:jc w:val="both"/>
        <w:rPr>
          <w:b/>
          <w:sz w:val="28"/>
          <w:szCs w:val="28"/>
          <w:lang w:val="nl-NL"/>
        </w:rPr>
      </w:pPr>
    </w:p>
    <w:p w:rsidR="001141D6" w:rsidRPr="002C0EFE" w:rsidRDefault="001141D6" w:rsidP="001141D6">
      <w:pPr>
        <w:ind w:firstLine="720"/>
        <w:jc w:val="both"/>
        <w:rPr>
          <w:sz w:val="28"/>
          <w:szCs w:val="28"/>
          <w:lang w:val="nl-NL"/>
        </w:rPr>
      </w:pPr>
      <w:r w:rsidRPr="002C0EFE">
        <w:rPr>
          <w:b/>
          <w:sz w:val="28"/>
          <w:szCs w:val="28"/>
          <w:lang w:val="nl-NL"/>
        </w:rPr>
        <w:t>1</w:t>
      </w:r>
      <w:r w:rsidR="00F45BB6">
        <w:rPr>
          <w:b/>
          <w:sz w:val="28"/>
          <w:szCs w:val="28"/>
          <w:lang w:val="nl-NL"/>
        </w:rPr>
        <w:t>2</w:t>
      </w:r>
      <w:r w:rsidRPr="002C0EFE">
        <w:rPr>
          <w:b/>
          <w:sz w:val="28"/>
          <w:szCs w:val="28"/>
          <w:lang w:val="nl-NL"/>
        </w:rPr>
        <w:t xml:space="preserve">. </w:t>
      </w:r>
      <w:r w:rsidRPr="002C0EFE">
        <w:rPr>
          <w:sz w:val="28"/>
          <w:szCs w:val="28"/>
          <w:lang w:val="nl-NL"/>
        </w:rPr>
        <w:t>Chủ tịch HĐND Huyện phát biểu bế mạc Kỳ họp.</w:t>
      </w:r>
      <w:r>
        <w:rPr>
          <w:sz w:val="28"/>
          <w:szCs w:val="28"/>
          <w:lang w:val="nl-NL"/>
        </w:rPr>
        <w:t xml:space="preserve"> </w:t>
      </w:r>
    </w:p>
    <w:p w:rsidR="001141D6" w:rsidRPr="00FD2EFC" w:rsidRDefault="001141D6" w:rsidP="001141D6">
      <w:pPr>
        <w:ind w:left="57"/>
        <w:jc w:val="both"/>
        <w:rPr>
          <w:sz w:val="28"/>
          <w:szCs w:val="28"/>
          <w:lang w:val="nl-NL"/>
        </w:rPr>
      </w:pPr>
      <w:r w:rsidRPr="002C0EFE">
        <w:rPr>
          <w:sz w:val="28"/>
          <w:szCs w:val="28"/>
          <w:lang w:val="nl-NL"/>
        </w:rPr>
        <w:t xml:space="preserve">           </w:t>
      </w:r>
      <w:r w:rsidRPr="002C0EFE">
        <w:rPr>
          <w:i/>
          <w:sz w:val="28"/>
          <w:szCs w:val="28"/>
          <w:lang w:val="nl-NL"/>
        </w:rPr>
        <w:t>Nghi thức bế mạc Kỳ họp./.</w:t>
      </w:r>
      <w:r>
        <w:rPr>
          <w:i/>
          <w:sz w:val="28"/>
          <w:szCs w:val="28"/>
          <w:lang w:val="nl-NL"/>
        </w:rPr>
        <w:t xml:space="preserve"> </w:t>
      </w:r>
    </w:p>
    <w:p w:rsidR="001141D6" w:rsidRPr="00557E12" w:rsidRDefault="001141D6" w:rsidP="001141D6">
      <w:pPr>
        <w:ind w:left="57" w:firstLine="720"/>
        <w:jc w:val="both"/>
        <w:rPr>
          <w:b/>
          <w:sz w:val="2"/>
          <w:szCs w:val="28"/>
          <w:lang w:val="nl-NL"/>
        </w:rPr>
      </w:pPr>
    </w:p>
    <w:p w:rsidR="001141D6" w:rsidRPr="00557E12" w:rsidRDefault="001141D6" w:rsidP="001141D6">
      <w:pPr>
        <w:ind w:left="57" w:firstLine="720"/>
        <w:jc w:val="both"/>
        <w:rPr>
          <w:sz w:val="2"/>
          <w:szCs w:val="28"/>
        </w:rPr>
      </w:pPr>
    </w:p>
    <w:p w:rsidR="001141D6" w:rsidRPr="005D0292" w:rsidRDefault="001141D6" w:rsidP="001141D6">
      <w:pPr>
        <w:ind w:left="57" w:firstLine="720"/>
        <w:jc w:val="both"/>
        <w:rPr>
          <w:sz w:val="30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175260</wp:posOffset>
                </wp:positionV>
                <wp:extent cx="3017520" cy="822960"/>
                <wp:effectExtent l="13335" t="10795" r="762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D6" w:rsidRPr="006B5019" w:rsidRDefault="001141D6" w:rsidP="00114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0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Thời gian làm việc:  </w:t>
                            </w:r>
                          </w:p>
                          <w:p w:rsidR="001141D6" w:rsidRPr="006B5019" w:rsidRDefault="001141D6" w:rsidP="001141D6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B501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+ Buổi sáng: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6B501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7 giờ 30’ - 11 giờ 30’</w:t>
                            </w:r>
                          </w:p>
                          <w:p w:rsidR="001141D6" w:rsidRPr="006B5019" w:rsidRDefault="001141D6" w:rsidP="001141D6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B501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+ B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uổi chiều: 13 giờ 30’ - 17 giờ 3</w:t>
                            </w:r>
                            <w:r w:rsidRPr="006B501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1141D6" w:rsidRPr="003732F2" w:rsidRDefault="001141D6" w:rsidP="001141D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4.55pt;margin-top:13.8pt;width:237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">
                <v:textbox>
                  <w:txbxContent>
                    <w:p w:rsidR="001141D6" w:rsidRPr="006B5019" w:rsidRDefault="001141D6" w:rsidP="001141D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B5019">
                        <w:rPr>
                          <w:b/>
                          <w:sz w:val="28"/>
                          <w:szCs w:val="28"/>
                        </w:rPr>
                        <w:t xml:space="preserve">Thời gian làm việc:  </w:t>
                      </w:r>
                    </w:p>
                    <w:p w:rsidR="001141D6" w:rsidRPr="006B5019" w:rsidRDefault="001141D6" w:rsidP="001141D6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B5019">
                        <w:rPr>
                          <w:b/>
                          <w:i/>
                          <w:sz w:val="28"/>
                          <w:szCs w:val="28"/>
                        </w:rPr>
                        <w:t xml:space="preserve">+ Buổi sáng: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0</w:t>
                      </w:r>
                      <w:r w:rsidRPr="006B5019">
                        <w:rPr>
                          <w:b/>
                          <w:i/>
                          <w:sz w:val="28"/>
                          <w:szCs w:val="28"/>
                        </w:rPr>
                        <w:t>7 giờ 30’ - 11 giờ 30’</w:t>
                      </w:r>
                    </w:p>
                    <w:p w:rsidR="001141D6" w:rsidRPr="006B5019" w:rsidRDefault="001141D6" w:rsidP="001141D6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B5019">
                        <w:rPr>
                          <w:b/>
                          <w:i/>
                          <w:sz w:val="28"/>
                          <w:szCs w:val="28"/>
                        </w:rPr>
                        <w:t>+ B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uổi chiều: 13 giờ 30’ - 17 giờ 3</w:t>
                      </w:r>
                      <w:r w:rsidRPr="006B5019">
                        <w:rPr>
                          <w:b/>
                          <w:i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’</w:t>
                      </w:r>
                    </w:p>
                    <w:p w:rsidR="001141D6" w:rsidRPr="003732F2" w:rsidRDefault="001141D6" w:rsidP="001141D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41D6" w:rsidRPr="005703A9" w:rsidRDefault="001141D6" w:rsidP="001141D6">
      <w:pPr>
        <w:ind w:left="360"/>
        <w:jc w:val="both"/>
        <w:rPr>
          <w:i/>
          <w:sz w:val="28"/>
          <w:szCs w:val="28"/>
          <w:lang w:val="nl-NL"/>
        </w:rPr>
      </w:pPr>
    </w:p>
    <w:p w:rsidR="001141D6" w:rsidRPr="005703A9" w:rsidRDefault="001141D6" w:rsidP="001141D6">
      <w:pPr>
        <w:ind w:firstLine="2880"/>
        <w:jc w:val="both"/>
        <w:rPr>
          <w:sz w:val="28"/>
          <w:szCs w:val="28"/>
          <w:lang w:val="nl-NL"/>
        </w:rPr>
      </w:pPr>
    </w:p>
    <w:p w:rsidR="001141D6" w:rsidRPr="005703A9" w:rsidRDefault="001141D6" w:rsidP="001141D6">
      <w:pPr>
        <w:tabs>
          <w:tab w:val="left" w:pos="3868"/>
        </w:tabs>
        <w:jc w:val="both"/>
        <w:rPr>
          <w:sz w:val="28"/>
          <w:szCs w:val="28"/>
          <w:lang w:val="nl-NL"/>
        </w:rPr>
      </w:pPr>
      <w:r w:rsidRPr="005703A9">
        <w:rPr>
          <w:sz w:val="28"/>
          <w:szCs w:val="28"/>
          <w:lang w:val="nl-NL"/>
        </w:rPr>
        <w:t xml:space="preserve">   </w:t>
      </w:r>
      <w:r w:rsidRPr="005703A9">
        <w:rPr>
          <w:sz w:val="28"/>
          <w:szCs w:val="28"/>
          <w:lang w:val="nl-NL"/>
        </w:rPr>
        <w:tab/>
        <w:t xml:space="preserve">  </w:t>
      </w:r>
    </w:p>
    <w:p w:rsidR="001141D6" w:rsidRPr="005703A9" w:rsidRDefault="001141D6" w:rsidP="001141D6">
      <w:pPr>
        <w:jc w:val="both"/>
        <w:rPr>
          <w:sz w:val="28"/>
          <w:szCs w:val="28"/>
          <w:lang w:val="nl-NL"/>
        </w:rPr>
      </w:pPr>
      <w:r w:rsidRPr="005703A9">
        <w:rPr>
          <w:sz w:val="28"/>
          <w:szCs w:val="28"/>
          <w:lang w:val="nl-NL"/>
        </w:rPr>
        <w:t xml:space="preserve">  </w:t>
      </w:r>
    </w:p>
    <w:p w:rsidR="0064788D" w:rsidRDefault="0064788D"/>
    <w:sectPr w:rsidR="0064788D" w:rsidSect="001141D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D6"/>
    <w:rsid w:val="001141D6"/>
    <w:rsid w:val="00204A5F"/>
    <w:rsid w:val="002918BB"/>
    <w:rsid w:val="00543149"/>
    <w:rsid w:val="00617807"/>
    <w:rsid w:val="0064788D"/>
    <w:rsid w:val="0076104E"/>
    <w:rsid w:val="00956568"/>
    <w:rsid w:val="00964743"/>
    <w:rsid w:val="0099744C"/>
    <w:rsid w:val="009C4729"/>
    <w:rsid w:val="00A913FB"/>
    <w:rsid w:val="00D372FA"/>
    <w:rsid w:val="00DA3EE1"/>
    <w:rsid w:val="00F45BB6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D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1141D6"/>
    <w:pPr>
      <w:keepNext/>
      <w:outlineLvl w:val="1"/>
    </w:pPr>
    <w:rPr>
      <w:rFonts w:ascii=".VnTimeH" w:hAnsi=".VnTimeH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141D6"/>
    <w:pPr>
      <w:keepNext/>
      <w:jc w:val="center"/>
      <w:outlineLvl w:val="2"/>
    </w:pPr>
    <w:rPr>
      <w:rFonts w:ascii=".VnTime" w:hAnsi=".VnTime"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1141D6"/>
    <w:pPr>
      <w:keepNext/>
      <w:jc w:val="center"/>
      <w:outlineLvl w:val="3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1D6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141D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141D6"/>
    <w:rPr>
      <w:rFonts w:ascii=".VnTimeH" w:eastAsia="Times New Roman" w:hAnsi=".VnTimeH" w:cs="Times New Roman"/>
      <w:b/>
      <w:sz w:val="28"/>
      <w:szCs w:val="20"/>
    </w:rPr>
  </w:style>
  <w:style w:type="character" w:customStyle="1" w:styleId="fontstyle01">
    <w:name w:val="fontstyle01"/>
    <w:rsid w:val="001141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D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1141D6"/>
    <w:pPr>
      <w:keepNext/>
      <w:outlineLvl w:val="1"/>
    </w:pPr>
    <w:rPr>
      <w:rFonts w:ascii=".VnTimeH" w:hAnsi=".VnTimeH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141D6"/>
    <w:pPr>
      <w:keepNext/>
      <w:jc w:val="center"/>
      <w:outlineLvl w:val="2"/>
    </w:pPr>
    <w:rPr>
      <w:rFonts w:ascii=".VnTime" w:hAnsi=".VnTime"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1141D6"/>
    <w:pPr>
      <w:keepNext/>
      <w:jc w:val="center"/>
      <w:outlineLvl w:val="3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1D6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141D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141D6"/>
    <w:rPr>
      <w:rFonts w:ascii=".VnTimeH" w:eastAsia="Times New Roman" w:hAnsi=".VnTimeH" w:cs="Times New Roman"/>
      <w:b/>
      <w:sz w:val="28"/>
      <w:szCs w:val="20"/>
    </w:rPr>
  </w:style>
  <w:style w:type="character" w:customStyle="1" w:styleId="fontstyle01">
    <w:name w:val="fontstyle01"/>
    <w:rsid w:val="001141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Admin</cp:lastModifiedBy>
  <cp:revision>8</cp:revision>
  <dcterms:created xsi:type="dcterms:W3CDTF">2022-09-30T03:35:00Z</dcterms:created>
  <dcterms:modified xsi:type="dcterms:W3CDTF">2022-10-24T09:35:00Z</dcterms:modified>
</cp:coreProperties>
</file>